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1A" w:rsidRPr="00CE301A" w:rsidRDefault="00CE301A" w:rsidP="00CE30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Приложение N 5</w:t>
      </w:r>
    </w:p>
    <w:p w:rsidR="00CE301A" w:rsidRPr="00CE301A" w:rsidRDefault="00CE301A" w:rsidP="00CE301A">
      <w:pPr>
        <w:pStyle w:val="ConsPlusNormal"/>
        <w:jc w:val="right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к Федеральному стандарту</w:t>
      </w:r>
    </w:p>
    <w:p w:rsidR="00CE301A" w:rsidRPr="00CE301A" w:rsidRDefault="00CE301A" w:rsidP="00CE301A">
      <w:pPr>
        <w:pStyle w:val="ConsPlusNormal"/>
        <w:jc w:val="right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спортивной подготовки по виду</w:t>
      </w:r>
    </w:p>
    <w:p w:rsidR="00CE301A" w:rsidRPr="00FD24C3" w:rsidRDefault="00CE301A" w:rsidP="00CE301A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CE301A">
        <w:rPr>
          <w:rFonts w:ascii="Times New Roman" w:hAnsi="Times New Roman" w:cs="Times New Roman"/>
        </w:rPr>
        <w:t xml:space="preserve">спорта </w:t>
      </w:r>
      <w:r w:rsidRPr="00FD24C3">
        <w:rPr>
          <w:rFonts w:ascii="Times New Roman" w:hAnsi="Times New Roman" w:cs="Times New Roman"/>
          <w:b/>
          <w:u w:val="single"/>
        </w:rPr>
        <w:t>спортивная борьба</w:t>
      </w:r>
    </w:p>
    <w:p w:rsidR="00CE301A" w:rsidRPr="00FD24C3" w:rsidRDefault="00CE301A" w:rsidP="00CE301A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E301A" w:rsidRPr="00CE301A" w:rsidRDefault="00CE301A" w:rsidP="00CE301A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68"/>
      <w:bookmarkEnd w:id="0"/>
      <w:r w:rsidRPr="00CE301A">
        <w:rPr>
          <w:rFonts w:ascii="Times New Roman" w:hAnsi="Times New Roman" w:cs="Times New Roman"/>
        </w:rPr>
        <w:t>НОРМАТИВЫ</w:t>
      </w:r>
    </w:p>
    <w:p w:rsidR="00CE301A" w:rsidRPr="00CE301A" w:rsidRDefault="00CE301A" w:rsidP="00CE301A">
      <w:pPr>
        <w:pStyle w:val="ConsPlusNormal"/>
        <w:jc w:val="center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CE301A" w:rsidRPr="00CE301A" w:rsidRDefault="00CE301A" w:rsidP="00CE301A">
      <w:pPr>
        <w:pStyle w:val="ConsPlusNormal"/>
        <w:jc w:val="center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ДЛЯ ЗАЧИСЛЕНИЯ В ГРУППЫ НА ЭТАПЕ НАЧАЛЬНОЙ ПОДГОТОВКИ</w:t>
      </w:r>
    </w:p>
    <w:p w:rsidR="00CE301A" w:rsidRPr="00CE301A" w:rsidRDefault="00CE301A" w:rsidP="00CE30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6"/>
        <w:gridCol w:w="5616"/>
      </w:tblGrid>
      <w:tr w:rsidR="00CE301A" w:rsidRPr="00CE301A" w:rsidTr="009F619E">
        <w:trPr>
          <w:trHeight w:val="400"/>
          <w:tblCellSpacing w:w="5" w:type="nil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Развиваемое физическое  </w:t>
            </w:r>
          </w:p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качество       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Контрольные упражнения (тесты)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Быстрота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Бег на 30    (не более 5,8 с)               </w:t>
            </w:r>
          </w:p>
        </w:tc>
      </w:tr>
      <w:tr w:rsidR="00CE301A" w:rsidRPr="00CE301A" w:rsidTr="009F619E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Бег 60 м    (не более 9,8 с)               </w:t>
            </w:r>
          </w:p>
        </w:tc>
      </w:tr>
      <w:tr w:rsidR="00CE301A" w:rsidRPr="00CE301A" w:rsidTr="009F619E">
        <w:trPr>
          <w:trHeight w:val="4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Координация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Челночный бег 3 </w:t>
            </w:r>
            <w:proofErr w:type="spellStart"/>
            <w:r w:rsidRPr="00CE301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10 м    (не более 7,8 с)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Выносливость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Бег 400 м     (не более 1 мин. 23 с)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Бег 800 м     (не более 3 мин. 20 с)            </w:t>
            </w:r>
          </w:p>
        </w:tc>
      </w:tr>
      <w:tr w:rsidR="00CE301A" w:rsidRPr="00CE301A" w:rsidTr="009F619E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Бег 1500 м      (не более 7 мин. 50 с)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Сила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Подтягивание на перекладине       (не менее 2 раз)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Вис на согнутых (угол до 90°) руках      (не менее 2 с) 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Сгибание и разгибание </w:t>
            </w:r>
            <w:proofErr w:type="gramStart"/>
            <w:r w:rsidRPr="00CE301A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лежа   (не менее 15 раз)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Бросок набивного мяча (3 кг) назад       (не менее 4,5 м)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Бросок набивного мяча (3 кг) вперед </w:t>
            </w:r>
            <w:proofErr w:type="gramStart"/>
            <w:r w:rsidRPr="00CE301A"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proofErr w:type="gramEnd"/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головы               (не менее 3,5 м)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Силовая выносливость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Подъем туловища, лежа на спине     (не менее 8 раз)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Подъем ног до хвата руками в висе </w:t>
            </w:r>
            <w:proofErr w:type="gramStart"/>
            <w:r w:rsidRPr="00CE30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 гимнастической стенке        (не менее 2 раз)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Скоростно-силовые     </w:t>
            </w:r>
          </w:p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качества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Прыжок в длину с места      (не менее 150 см)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Прыжок в высоту с места       (не менее 40 см)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      Тройной прыжок с места   (не менее 4,8 м)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 Подтягивание на перекладине за 20 с          (не менее 3 раз)               </w:t>
            </w:r>
          </w:p>
        </w:tc>
      </w:tr>
      <w:tr w:rsidR="00CE301A" w:rsidRPr="00CE301A" w:rsidTr="009F619E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за 20 с (не менее 10 раз)               </w:t>
            </w:r>
          </w:p>
        </w:tc>
      </w:tr>
      <w:tr w:rsidR="00CE301A" w:rsidRPr="00CE301A" w:rsidTr="009F619E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01A" w:rsidRPr="00CE301A" w:rsidRDefault="00CE301A" w:rsidP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01A">
              <w:rPr>
                <w:rFonts w:ascii="Times New Roman" w:hAnsi="Times New Roman" w:cs="Times New Roman"/>
                <w:sz w:val="20"/>
                <w:szCs w:val="20"/>
              </w:rPr>
              <w:t xml:space="preserve">    Подъем туловища, лежа на спине за 20 с      (не менее 4 раз)               </w:t>
            </w:r>
          </w:p>
        </w:tc>
      </w:tr>
    </w:tbl>
    <w:p w:rsidR="00FD24C3" w:rsidRPr="008E7F80" w:rsidRDefault="00FD24C3" w:rsidP="00FD24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24C3" w:rsidRPr="008E7F80" w:rsidRDefault="00FD24C3" w:rsidP="00FD24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24C3" w:rsidRPr="00CE301A" w:rsidRDefault="00FD24C3" w:rsidP="00FD24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Приложение N 5</w:t>
      </w:r>
    </w:p>
    <w:p w:rsidR="00FD24C3" w:rsidRPr="00CE301A" w:rsidRDefault="00FD24C3" w:rsidP="00FD24C3">
      <w:pPr>
        <w:pStyle w:val="ConsPlusNormal"/>
        <w:jc w:val="right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к Федеральному стандарту</w:t>
      </w:r>
    </w:p>
    <w:p w:rsidR="00FD24C3" w:rsidRPr="00CE301A" w:rsidRDefault="00FD24C3" w:rsidP="00FD24C3">
      <w:pPr>
        <w:pStyle w:val="ConsPlusNormal"/>
        <w:jc w:val="right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спортивной подготовки по виду</w:t>
      </w:r>
    </w:p>
    <w:p w:rsidR="00FD24C3" w:rsidRPr="00FD24C3" w:rsidRDefault="00FD24C3" w:rsidP="00FD24C3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CE301A">
        <w:rPr>
          <w:rFonts w:ascii="Times New Roman" w:hAnsi="Times New Roman" w:cs="Times New Roman"/>
        </w:rPr>
        <w:t xml:space="preserve">спорта </w:t>
      </w:r>
      <w:r w:rsidRPr="00FD24C3">
        <w:rPr>
          <w:rFonts w:ascii="Times New Roman" w:hAnsi="Times New Roman" w:cs="Times New Roman"/>
          <w:b/>
          <w:u w:val="single"/>
        </w:rPr>
        <w:t>теннис</w:t>
      </w:r>
    </w:p>
    <w:p w:rsidR="00FD24C3" w:rsidRPr="00CE301A" w:rsidRDefault="00FD24C3" w:rsidP="00FD2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24C3" w:rsidRPr="00CE301A" w:rsidRDefault="00FD24C3" w:rsidP="00FD24C3">
      <w:pPr>
        <w:pStyle w:val="ConsPlusNormal"/>
        <w:jc w:val="center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НОРМАТИВЫ</w:t>
      </w:r>
    </w:p>
    <w:p w:rsidR="00FD24C3" w:rsidRPr="00CE301A" w:rsidRDefault="00FD24C3" w:rsidP="00FD24C3">
      <w:pPr>
        <w:pStyle w:val="ConsPlusNormal"/>
        <w:jc w:val="center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FD24C3" w:rsidRPr="00CE301A" w:rsidRDefault="00FD24C3" w:rsidP="00FD24C3">
      <w:pPr>
        <w:pStyle w:val="ConsPlusNormal"/>
        <w:jc w:val="center"/>
        <w:rPr>
          <w:rFonts w:ascii="Times New Roman" w:hAnsi="Times New Roman" w:cs="Times New Roman"/>
        </w:rPr>
      </w:pPr>
      <w:r w:rsidRPr="00CE301A">
        <w:rPr>
          <w:rFonts w:ascii="Times New Roman" w:hAnsi="Times New Roman" w:cs="Times New Roman"/>
        </w:rPr>
        <w:t>ДЛЯ ЗАЧИСЛЕНИЯ В ГРУППЫ НА ЭТАПЕ НАЧАЛЬНОЙ ПОДГОТОВКИ</w:t>
      </w:r>
    </w:p>
    <w:p w:rsidR="00FD24C3" w:rsidRPr="008E7F80" w:rsidRDefault="00FD24C3" w:rsidP="00CE30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2"/>
        <w:gridCol w:w="3383"/>
        <w:gridCol w:w="3384"/>
      </w:tblGrid>
      <w:tr w:rsidR="00FD24C3" w:rsidTr="008E7F80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3" w:rsidRPr="00FD24C3" w:rsidRDefault="00FD24C3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C3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3" w:rsidRPr="00FD24C3" w:rsidRDefault="00FD24C3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C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FD24C3" w:rsidTr="008E7F80"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3" w:rsidRPr="00FD24C3" w:rsidRDefault="00FD24C3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3" w:rsidRPr="00FD24C3" w:rsidRDefault="00FD24C3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C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3" w:rsidRPr="00FD24C3" w:rsidRDefault="00FD24C3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C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44BBF" w:rsidTr="008E7F80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FD24C3" w:rsidRDefault="00C44BBF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C3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8E7F80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Бег на 10м с высокого старта (не более 2.8с)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Бег на 10м с высокого старта (не более 2.8с)</w:t>
            </w:r>
          </w:p>
        </w:tc>
      </w:tr>
      <w:tr w:rsidR="00C44BBF" w:rsidTr="008E7F80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BF" w:rsidRPr="00FD24C3" w:rsidRDefault="00C44BBF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C3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(не менее 118см)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(не менее 110см)</w:t>
            </w:r>
          </w:p>
        </w:tc>
      </w:tr>
      <w:tr w:rsidR="00C44BBF" w:rsidTr="008E7F80"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BBF" w:rsidRPr="00FD24C3" w:rsidRDefault="00C44BBF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 xml:space="preserve"> с места толчком двумя ногами, одна рука на поясе, вторая вверх</w:t>
            </w:r>
          </w:p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(не менее 15,5см)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 xml:space="preserve"> с места толчком двумя ногами, одна рука на поясе, вторая вверх</w:t>
            </w:r>
          </w:p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(не менее 15,5см)</w:t>
            </w:r>
          </w:p>
        </w:tc>
      </w:tr>
      <w:tr w:rsidR="00C44BBF" w:rsidTr="008E7F80"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FD24C3" w:rsidRDefault="00C44BBF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движением подачи (не менее 7,5м)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движением подачи (не менее 7,5м)</w:t>
            </w:r>
          </w:p>
        </w:tc>
      </w:tr>
      <w:tr w:rsidR="00C44BBF" w:rsidTr="008E7F80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FD24C3" w:rsidRDefault="00C44BBF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C3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</w:t>
            </w:r>
          </w:p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proofErr w:type="spellStart"/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камье</w:t>
            </w:r>
            <w:proofErr w:type="spellEnd"/>
            <w:r w:rsidRPr="008E7F8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1см)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</w:t>
            </w:r>
          </w:p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proofErr w:type="spellStart"/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камье</w:t>
            </w:r>
            <w:proofErr w:type="spellEnd"/>
            <w:r w:rsidRPr="00C44BB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1см)</w:t>
            </w:r>
          </w:p>
        </w:tc>
      </w:tr>
      <w:tr w:rsidR="00C44BBF" w:rsidTr="00003CC2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BF" w:rsidRPr="00FD24C3" w:rsidRDefault="00C44BBF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C3">
              <w:rPr>
                <w:rFonts w:ascii="Times New Roman" w:hAnsi="Times New Roman" w:cs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Челночный бег с высокого старта с касанием предмета одной рукой, лицом к сетке 4×8м (не более 12,3с)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Челночный бег с высокого старта с касанием предмета одной рукой, лицом к сетке 4×8м (не более 12,3с)</w:t>
            </w:r>
          </w:p>
        </w:tc>
      </w:tr>
      <w:tr w:rsidR="00C44BBF" w:rsidTr="00003CC2"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FD24C3" w:rsidRDefault="00C44BBF" w:rsidP="009F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8E7F80" w:rsidRDefault="00C44BBF" w:rsidP="008E7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80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 вперед-назад, руки вниз, держат палку, за 15с (не менее 7 раз)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F" w:rsidRPr="00C44BBF" w:rsidRDefault="00C44BBF" w:rsidP="00C44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BF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 вперед-назад, руки вниз, держат палку, за 15с (не менее 7 раз)</w:t>
            </w:r>
          </w:p>
        </w:tc>
      </w:tr>
    </w:tbl>
    <w:p w:rsidR="00FD24C3" w:rsidRPr="00FD24C3" w:rsidRDefault="00FD24C3" w:rsidP="00CE301A">
      <w:pPr>
        <w:rPr>
          <w:rFonts w:ascii="Times New Roman" w:hAnsi="Times New Roman" w:cs="Times New Roman"/>
          <w:sz w:val="20"/>
          <w:szCs w:val="20"/>
        </w:rPr>
      </w:pPr>
    </w:p>
    <w:p w:rsidR="00157528" w:rsidRPr="00CE301A" w:rsidRDefault="00157528" w:rsidP="00CE301A"/>
    <w:sectPr w:rsidR="00157528" w:rsidRPr="00CE301A" w:rsidSect="00CE301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44E"/>
    <w:multiLevelType w:val="hybridMultilevel"/>
    <w:tmpl w:val="95C8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E2"/>
    <w:rsid w:val="00157528"/>
    <w:rsid w:val="004A6793"/>
    <w:rsid w:val="004D5401"/>
    <w:rsid w:val="007A4D27"/>
    <w:rsid w:val="008E7F80"/>
    <w:rsid w:val="00AC6C9D"/>
    <w:rsid w:val="00AE0DE2"/>
    <w:rsid w:val="00BE45BC"/>
    <w:rsid w:val="00C15141"/>
    <w:rsid w:val="00C44BBF"/>
    <w:rsid w:val="00CE301A"/>
    <w:rsid w:val="00D131F5"/>
    <w:rsid w:val="00F13D4D"/>
    <w:rsid w:val="00FD24C3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1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E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E0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DE2"/>
    <w:rPr>
      <w:color w:val="0000FF"/>
      <w:u w:val="single"/>
    </w:rPr>
  </w:style>
  <w:style w:type="character" w:styleId="a7">
    <w:name w:val="Strong"/>
    <w:basedOn w:val="a0"/>
    <w:uiPriority w:val="22"/>
    <w:qFormat/>
    <w:rsid w:val="00AE0DE2"/>
    <w:rPr>
      <w:b/>
      <w:bCs/>
    </w:rPr>
  </w:style>
  <w:style w:type="paragraph" w:styleId="a8">
    <w:name w:val="List Paragraph"/>
    <w:basedOn w:val="a"/>
    <w:uiPriority w:val="34"/>
    <w:qFormat/>
    <w:rsid w:val="00F13D4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E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48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443519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2021-01-29T08:22:00Z</dcterms:created>
  <dcterms:modified xsi:type="dcterms:W3CDTF">2021-03-31T11:22:00Z</dcterms:modified>
</cp:coreProperties>
</file>